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4E" w:rsidRPr="005D1E87" w:rsidRDefault="00AB244E" w:rsidP="00AB244E">
      <w:pPr>
        <w:jc w:val="center"/>
        <w:rPr>
          <w:b/>
          <w:sz w:val="24"/>
          <w:szCs w:val="24"/>
        </w:rPr>
      </w:pPr>
      <w:r w:rsidRPr="005D1E87">
        <w:rPr>
          <w:b/>
          <w:sz w:val="24"/>
          <w:szCs w:val="24"/>
        </w:rPr>
        <w:t>ΑΙΤΗΣΗ ΣΥΜΜΕΤΟΧΗΣ ΣΕ ΔΙΕΘΝΕΣ ΣΥΝΕΔΡΙΟ</w:t>
      </w:r>
    </w:p>
    <w:p w:rsidR="00AB244E" w:rsidRPr="00C01EE4" w:rsidRDefault="00AB244E" w:rsidP="00AB244E">
      <w:pPr>
        <w:spacing w:after="0" w:line="240" w:lineRule="auto"/>
        <w:ind w:left="1440" w:firstLine="720"/>
        <w:jc w:val="right"/>
      </w:pPr>
      <w:r>
        <w:t>Προς την Κοσμητεία της Σχολής………………….</w:t>
      </w:r>
    </w:p>
    <w:p w:rsidR="00AB244E" w:rsidRDefault="00AB244E" w:rsidP="00AB244E">
      <w:pPr>
        <w:spacing w:after="0" w:line="240" w:lineRule="auto"/>
        <w:ind w:left="1440" w:firstLine="720"/>
      </w:pPr>
      <w:r w:rsidRPr="00C01EE4">
        <w:tab/>
      </w:r>
      <w:r w:rsidRPr="00C01EE4">
        <w:tab/>
      </w:r>
      <w:r w:rsidRPr="00C01EE4">
        <w:tab/>
      </w:r>
      <w:r w:rsidRPr="00C01EE4">
        <w:tab/>
      </w:r>
      <w:r>
        <w:t>Ημερομηνία  ……………………………….</w:t>
      </w:r>
    </w:p>
    <w:p w:rsidR="00AB244E" w:rsidRDefault="00AB244E" w:rsidP="00AB244E">
      <w:pPr>
        <w:spacing w:after="0" w:line="240" w:lineRule="auto"/>
        <w:ind w:left="1440" w:firstLine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ab/>
            </w:r>
            <w:r w:rsidRPr="00350C0B">
              <w:tab/>
            </w:r>
            <w:r w:rsidRPr="00350C0B">
              <w:tab/>
            </w:r>
            <w:r w:rsidRPr="00350C0B">
              <w:tab/>
              <w:t>ΟΝΟΜΑΤΕΠΩΝΥΜΟ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  <w:rPr>
                <w:lang w:val="en-US"/>
              </w:rPr>
            </w:pPr>
            <w:r w:rsidRPr="00350C0B">
              <w:t xml:space="preserve">ΤΗΛΕΦΩΝΟ / </w:t>
            </w:r>
            <w:r w:rsidRPr="00350C0B">
              <w:rPr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 xml:space="preserve">ΙΔΙΟΤΗΤΑ (ΔΕΠ, </w:t>
            </w:r>
            <w:r w:rsidRPr="009953F8">
              <w:t>ΕΔΙΠ,</w:t>
            </w:r>
            <w:r>
              <w:t xml:space="preserve"> ΕΤΕΠ, ΕΕΠ</w:t>
            </w:r>
            <w:r w:rsidRPr="00350C0B">
              <w:t>)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>ΒΑΘΜΙΔΑ (ΓΙΑ ΤΑ ΜΕΛΗ ΔΕΠ)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>ΤΜΗΜΑ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 xml:space="preserve">ΤΙΤΛΟΣ ΣΥΝΕΔΡΙΟΥ 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>ΤΟΠΟΣ &amp; ΧΡΟΝΟΣ ΔΙΕΞΑΓΩΓΗΣ ΣΥΝΕΔΡΙΟΥ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>ΧΡΟΝΙΚΟ ΔΙΑΣΤΗΜΑ ΑΠΟΥΣΙΑΣ ΣΤΟ ΣΥΝΕΔΡΙΟ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>ΤΙΤΛΟΣ ΕΡΓΑΣΙΑΣ ΠΟΥ ΘΑ ΠΑΡΟΥΣΙΑΣΤΕΙ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  <w:r w:rsidRPr="00350C0B">
              <w:t>ΣΥΓΓΡΑΦΕΙΣ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right"/>
            </w:pPr>
            <w:r w:rsidRPr="00350C0B">
              <w:t>ΚΟΣΤΟΣ ΕΓΓΡΑΦΗΣ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right"/>
            </w:pPr>
            <w:r w:rsidRPr="00350C0B">
              <w:t xml:space="preserve"> ΚΟΣΤΟΣ ΕΙΣΙΤΗΡΙΩΝ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right"/>
            </w:pPr>
            <w:r w:rsidRPr="00350C0B">
              <w:t>ΚΟΣΤΟΣ ΞΕΝΟΔΟΧΕΙΟΥ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  <w:tr w:rsidR="00AB244E" w:rsidRPr="00350C0B" w:rsidTr="008E3C2A">
        <w:tc>
          <w:tcPr>
            <w:tcW w:w="3369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rPr>
                <w:b/>
              </w:rPr>
            </w:pPr>
            <w:r w:rsidRPr="00350C0B">
              <w:rPr>
                <w:b/>
              </w:rPr>
              <w:t>ΣΥΝΟΛΟ ΑΙΤΟΥΜΕΝΗΣ ΧΡΗΜΑΤΟΔΟΤΗΣΗΣ</w:t>
            </w:r>
          </w:p>
        </w:tc>
        <w:tc>
          <w:tcPr>
            <w:tcW w:w="6237" w:type="dxa"/>
            <w:shd w:val="clear" w:color="auto" w:fill="auto"/>
          </w:tcPr>
          <w:p w:rsidR="00AB244E" w:rsidRPr="00350C0B" w:rsidRDefault="00AB244E" w:rsidP="008E3C2A">
            <w:pPr>
              <w:spacing w:after="0" w:line="240" w:lineRule="auto"/>
              <w:jc w:val="both"/>
            </w:pPr>
          </w:p>
          <w:p w:rsidR="00AB244E" w:rsidRPr="00350C0B" w:rsidRDefault="00AB244E" w:rsidP="008E3C2A">
            <w:pPr>
              <w:spacing w:after="0" w:line="240" w:lineRule="auto"/>
              <w:jc w:val="both"/>
            </w:pPr>
          </w:p>
        </w:tc>
      </w:tr>
    </w:tbl>
    <w:p w:rsidR="00AB244E" w:rsidRDefault="00AB244E" w:rsidP="00AB24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  <w:t>ΥΠΟΓΡΑΦΗ</w:t>
      </w:r>
    </w:p>
    <w:p w:rsidR="00612A85" w:rsidRPr="000B4568" w:rsidRDefault="00AB244E" w:rsidP="00612A85">
      <w:pPr>
        <w:spacing w:after="0" w:line="240" w:lineRule="auto"/>
        <w:jc w:val="both"/>
        <w:rPr>
          <w:rFonts w:cs="Calibri"/>
        </w:rPr>
      </w:pPr>
      <w:r>
        <w:t xml:space="preserve">ΣΥΝΗΜΜΕΝΑ: </w:t>
      </w:r>
      <w:r>
        <w:tab/>
      </w:r>
      <w:r w:rsidR="00612A85" w:rsidRPr="000B4568">
        <w:rPr>
          <w:rFonts w:cs="Calibri"/>
        </w:rPr>
        <w:t>1) Πρόσκληση (</w:t>
      </w:r>
      <w:r w:rsidR="00612A85" w:rsidRPr="000B4568">
        <w:rPr>
          <w:rFonts w:cs="Calibri"/>
          <w:lang w:val="en-US"/>
        </w:rPr>
        <w:t>Call</w:t>
      </w:r>
      <w:r w:rsidR="00612A85" w:rsidRPr="000B4568">
        <w:rPr>
          <w:rFonts w:cs="Calibri"/>
        </w:rPr>
        <w:t>) Συνεδρίου</w:t>
      </w:r>
    </w:p>
    <w:p w:rsidR="00612A85" w:rsidRPr="000B4568" w:rsidRDefault="00612A85" w:rsidP="00612A85">
      <w:pPr>
        <w:spacing w:after="0" w:line="240" w:lineRule="auto"/>
        <w:jc w:val="both"/>
        <w:rPr>
          <w:rFonts w:cs="Calibri"/>
        </w:rPr>
      </w:pPr>
      <w:r w:rsidRPr="000B4568">
        <w:rPr>
          <w:rFonts w:cs="Calibri"/>
        </w:rPr>
        <w:tab/>
      </w:r>
      <w:r w:rsidRPr="000B4568">
        <w:rPr>
          <w:rFonts w:cs="Calibri"/>
        </w:rPr>
        <w:tab/>
        <w:t>2) Αντίγραφο αποδοχής εργασίας</w:t>
      </w:r>
    </w:p>
    <w:p w:rsidR="00612A85" w:rsidRPr="0055110B" w:rsidRDefault="00612A85" w:rsidP="00612A8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</w:rPr>
      </w:pPr>
      <w:r w:rsidRPr="000B4568">
        <w:rPr>
          <w:rFonts w:cs="Calibri"/>
        </w:rPr>
        <w:t xml:space="preserve">3) </w:t>
      </w:r>
      <w:r w:rsidRPr="0055110B">
        <w:rPr>
          <w:rFonts w:cs="Calibri"/>
        </w:rPr>
        <w:t>Υπεύθυνη δήλωση στην οποία αναφέρει ότι έχει ενημερώσει τον Πρόεδρο της Συνέλευσης του Τμήματος για τη μετακίνησή του στο πλαίσιο του έργου.</w:t>
      </w:r>
    </w:p>
    <w:p w:rsidR="00AB244E" w:rsidRPr="000B4568" w:rsidRDefault="00AB244E" w:rsidP="00AB244E">
      <w:pPr>
        <w:spacing w:after="0"/>
        <w:ind w:left="1440"/>
        <w:jc w:val="both"/>
        <w:rPr>
          <w:rFonts w:cs="Calibri"/>
        </w:rPr>
      </w:pPr>
      <w:bookmarkStart w:id="0" w:name="_GoBack"/>
      <w:bookmarkEnd w:id="0"/>
      <w:r w:rsidRPr="000B4568">
        <w:rPr>
          <w:rFonts w:cs="Calibri"/>
        </w:rPr>
        <w:t xml:space="preserve"> </w:t>
      </w:r>
    </w:p>
    <w:p w:rsidR="00AB244E" w:rsidRDefault="00AB244E" w:rsidP="00AB244E">
      <w:pPr>
        <w:spacing w:after="0" w:line="240" w:lineRule="auto"/>
        <w:ind w:left="1418"/>
        <w:jc w:val="both"/>
      </w:pPr>
    </w:p>
    <w:p w:rsidR="00AB244E" w:rsidRPr="00520495" w:rsidRDefault="00AB244E" w:rsidP="00AB244E">
      <w:pPr>
        <w:spacing w:after="0"/>
        <w:jc w:val="both"/>
        <w:rPr>
          <w:rFonts w:cs="Calibri"/>
        </w:rPr>
      </w:pPr>
      <w:r w:rsidRPr="00507040">
        <w:rPr>
          <w:b/>
          <w:u w:val="single"/>
        </w:rPr>
        <w:t>ΠΡΟΣΟΧΗ</w:t>
      </w:r>
      <w:r w:rsidRPr="00507040">
        <w:rPr>
          <w:u w:val="single"/>
        </w:rPr>
        <w:t>:</w:t>
      </w:r>
      <w:r>
        <w:t xml:space="preserve">  </w:t>
      </w:r>
      <w:r w:rsidRPr="00520495">
        <w:rPr>
          <w:rFonts w:cs="Calibri"/>
        </w:rPr>
        <w:t xml:space="preserve">Κατά την απόδοση των δικαιολογητικών, απαιτείται να προσκομιστεί εκ νέου η υπεύθυνη δήλωση ότι έχει ενημερώσει το αρμόδιο όργανο και τον Πρόεδρο του Τμήματος και έχει πάρει σχετική άδεια.. Ειδικότερα, για τα μέλη ΔΕΠ, Ε.Ε.Π., Ε.Δ.Ι.Π., Ε.Τ.Ε.Π. αρμόδιο όργανο είναι η </w:t>
      </w:r>
      <w:r w:rsidRPr="00520495">
        <w:rPr>
          <w:rFonts w:cs="Calibri"/>
          <w:lang w:eastAsia="el-GR"/>
        </w:rPr>
        <w:t xml:space="preserve">Γ.Σ. Τμήματος ή το Δ.Σ. </w:t>
      </w:r>
      <w:r w:rsidRPr="00520495">
        <w:rPr>
          <w:rFonts w:cs="Calibri"/>
        </w:rPr>
        <w:t xml:space="preserve">εφόσον έχει εξουσιοδοτηθεί αρμοδίως. </w:t>
      </w:r>
    </w:p>
    <w:p w:rsidR="00AB244E" w:rsidRDefault="00AB244E" w:rsidP="00AB244E">
      <w:pPr>
        <w:spacing w:after="0" w:line="240" w:lineRule="auto"/>
        <w:jc w:val="both"/>
      </w:pPr>
    </w:p>
    <w:p w:rsidR="00AB244E" w:rsidRPr="006917C7" w:rsidRDefault="00AB244E" w:rsidP="00AB244E">
      <w:pPr>
        <w:tabs>
          <w:tab w:val="left" w:pos="660"/>
        </w:tabs>
        <w:spacing w:after="0" w:line="240" w:lineRule="auto"/>
      </w:pPr>
      <w:r w:rsidRPr="006917C7">
        <w:rPr>
          <w:b/>
          <w:i/>
          <w:u w:val="single"/>
        </w:rPr>
        <w:t xml:space="preserve">Κάθε </w:t>
      </w:r>
      <w:r>
        <w:rPr>
          <w:b/>
          <w:i/>
          <w:u w:val="single"/>
        </w:rPr>
        <w:t>μ</w:t>
      </w:r>
      <w:r w:rsidRPr="006917C7">
        <w:rPr>
          <w:b/>
          <w:i/>
          <w:u w:val="single"/>
        </w:rPr>
        <w:t xml:space="preserve">έλος </w:t>
      </w:r>
      <w:r>
        <w:rPr>
          <w:b/>
          <w:i/>
          <w:u w:val="single"/>
        </w:rPr>
        <w:t>του Εκπαιδευτικού Προσωπικού</w:t>
      </w:r>
      <w:r w:rsidRPr="006917C7">
        <w:rPr>
          <w:b/>
          <w:i/>
          <w:u w:val="single"/>
        </w:rPr>
        <w:t xml:space="preserve"> </w:t>
      </w:r>
      <w:r w:rsidRPr="00E17E29">
        <w:rPr>
          <w:rFonts w:ascii="Calibri Light" w:hAnsi="Calibri Light" w:cs="Calibri Light"/>
          <w:b/>
          <w:i/>
          <w:u w:val="single"/>
        </w:rPr>
        <w:t xml:space="preserve">δικαιούται </w:t>
      </w:r>
      <w:r>
        <w:rPr>
          <w:rFonts w:ascii="Calibri Light" w:hAnsi="Calibri Light" w:cs="Calibri Light"/>
          <w:b/>
          <w:u w:val="single"/>
        </w:rPr>
        <w:t>κάθε έτος</w:t>
      </w:r>
      <w:r w:rsidRPr="00E17E29">
        <w:rPr>
          <w:rFonts w:ascii="Calibri Light" w:hAnsi="Calibri Light" w:cs="Calibri Light"/>
          <w:b/>
          <w:i/>
          <w:u w:val="single"/>
        </w:rPr>
        <w:t>, για τη συμμετοχή του σε Συνέδριο</w:t>
      </w:r>
      <w:r w:rsidRPr="00A173D0">
        <w:rPr>
          <w:rFonts w:ascii="Calibri Light" w:hAnsi="Calibri Light" w:cs="Calibri Light"/>
          <w:b/>
          <w:i/>
          <w:u w:val="single"/>
        </w:rPr>
        <w:t xml:space="preserve"> έως</w:t>
      </w:r>
      <w:r w:rsidRPr="006917C7">
        <w:t>:</w:t>
      </w:r>
    </w:p>
    <w:p w:rsidR="00AB244E" w:rsidRPr="006917C7" w:rsidRDefault="00AB244E" w:rsidP="00AB244E">
      <w:pPr>
        <w:tabs>
          <w:tab w:val="left" w:pos="660"/>
        </w:tabs>
        <w:spacing w:after="0" w:line="240" w:lineRule="auto"/>
      </w:pPr>
      <w:r w:rsidRPr="006917C7">
        <w:t>Α) 1.600 Ευρώ για την Ευρώπη  ή</w:t>
      </w:r>
    </w:p>
    <w:p w:rsidR="00AB244E" w:rsidRPr="006917C7" w:rsidRDefault="00AB244E" w:rsidP="00AB244E">
      <w:pPr>
        <w:tabs>
          <w:tab w:val="left" w:pos="660"/>
        </w:tabs>
        <w:spacing w:after="0" w:line="240" w:lineRule="auto"/>
      </w:pPr>
      <w:r w:rsidRPr="006917C7">
        <w:t>Β) 1.900 Ευρώ για την Αμερική, Αυστραλία, Άπω Ανατολή κλπ.</w:t>
      </w:r>
    </w:p>
    <w:p w:rsidR="00AB244E" w:rsidRPr="006917C7" w:rsidRDefault="00AB244E" w:rsidP="00AB244E">
      <w:pPr>
        <w:tabs>
          <w:tab w:val="left" w:pos="660"/>
        </w:tabs>
        <w:spacing w:after="0" w:line="240" w:lineRule="auto"/>
      </w:pPr>
      <w:r w:rsidRPr="006917C7">
        <w:rPr>
          <w:b/>
          <w:i/>
          <w:u w:val="single"/>
        </w:rPr>
        <w:t>Μπορούν να χρηματοδοτηθούν μόνο</w:t>
      </w:r>
      <w:r w:rsidRPr="006917C7">
        <w:t>:</w:t>
      </w:r>
    </w:p>
    <w:p w:rsidR="00AB244E" w:rsidRPr="006917C7" w:rsidRDefault="00AB244E" w:rsidP="00AB244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</w:pPr>
      <w:r w:rsidRPr="006917C7">
        <w:t>Μέλη ΔΕΠ του ΕΚΠΑ</w:t>
      </w:r>
    </w:p>
    <w:p w:rsidR="00AB244E" w:rsidRPr="006917C7" w:rsidRDefault="00AB244E" w:rsidP="00AB244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</w:pPr>
      <w:r w:rsidRPr="006917C7">
        <w:t xml:space="preserve">Λοιπό μόνιμο εκπαιδευτικό &amp; ερευνητικό προσωπικό του ΕΚΠΑ </w:t>
      </w:r>
      <w:r w:rsidRPr="006917C7">
        <w:rPr>
          <w:rFonts w:ascii="Katsoulidis" w:hAnsi="Katsoulidis" w:cs="Arial"/>
          <w:b/>
        </w:rPr>
        <w:t>(ΕΔ.Ι.Π., ΕΤΕΠ, ΕΕΠ)</w:t>
      </w:r>
    </w:p>
    <w:p w:rsidR="00AB244E" w:rsidRPr="003F45D0" w:rsidRDefault="00AB244E" w:rsidP="00AB244E">
      <w:pPr>
        <w:spacing w:after="0" w:line="240" w:lineRule="auto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6076950" cy="28575"/>
                <wp:effectExtent l="0" t="0" r="19050" b="285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26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4.2pt;margin-top:3.1pt;width:478.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"/>
            </w:pict>
          </mc:Fallback>
        </mc:AlternateContent>
      </w:r>
    </w:p>
    <w:p w:rsidR="00AB244E" w:rsidRPr="00E652F7" w:rsidRDefault="00AB244E" w:rsidP="00AB244E">
      <w:pPr>
        <w:jc w:val="center"/>
        <w:rPr>
          <w:b/>
        </w:rPr>
      </w:pPr>
      <w:r>
        <w:rPr>
          <w:b/>
        </w:rPr>
        <w:t>ΕΓΚΡΙΣΗ ΤΗΣ ΑΙΤΗΣΗΣ (ΣΥΜΠΛΗΡΩΝΕΤΑΙ ΑΠΟ ΤΗΝ ΚΟΣΜΗΤΕΙΑ)</w:t>
      </w:r>
    </w:p>
    <w:p w:rsidR="00AB244E" w:rsidRDefault="00AB244E" w:rsidP="00AB244E">
      <w:pPr>
        <w:pStyle w:val="ListParagraph"/>
        <w:numPr>
          <w:ilvl w:val="0"/>
          <w:numId w:val="1"/>
        </w:numPr>
        <w:tabs>
          <w:tab w:val="left" w:pos="709"/>
        </w:tabs>
        <w:jc w:val="both"/>
      </w:pPr>
      <w:r>
        <w:t xml:space="preserve">Σύντομη περιγραφή του Συνεδρίου όπου να προκύπτει ότι αυτό είναι Διεθνές με περιοδικότητα και εάν δεν υπάρχει περιοδικότητα σε τι αποσκοπεί και πώς τεκμηριώνεται ο διεθνής χαρακτήρας του </w:t>
      </w:r>
    </w:p>
    <w:p w:rsidR="00AB244E" w:rsidRDefault="00AB244E" w:rsidP="00AB244E">
      <w:pPr>
        <w:pStyle w:val="ListParagraph"/>
        <w:tabs>
          <w:tab w:val="left" w:pos="1800"/>
        </w:tabs>
      </w:pPr>
      <w:r>
        <w:t>………………………………………………………………………………………………………………………………………………</w:t>
      </w:r>
    </w:p>
    <w:p w:rsidR="00AB244E" w:rsidRDefault="00AB244E" w:rsidP="00AB244E">
      <w:pPr>
        <w:pStyle w:val="ListParagraph"/>
        <w:tabs>
          <w:tab w:val="left" w:pos="1800"/>
        </w:tabs>
      </w:pPr>
      <w:r>
        <w:t>………………………………………………………………………………………………………………………………………………</w:t>
      </w: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Pr="0079290F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numPr>
          <w:ilvl w:val="0"/>
          <w:numId w:val="1"/>
        </w:numPr>
        <w:tabs>
          <w:tab w:val="left" w:pos="1800"/>
        </w:tabs>
      </w:pPr>
      <w:r>
        <w:t>Προβλέπεται από την πρόσκληση του Συνεδρίου διαδικασία αξιολόγησης των εργασιών που υποβάλλονται;</w:t>
      </w:r>
    </w:p>
    <w:p w:rsidR="00AB244E" w:rsidRDefault="00AB244E" w:rsidP="00AB244E">
      <w:pPr>
        <w:pStyle w:val="ListParagraph"/>
        <w:tabs>
          <w:tab w:val="left" w:pos="18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48B9" id="Rectangle 13" o:spid="_x0000_s1026" style="position:absolute;margin-left:74.25pt;margin-top:3pt;width:38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>
        <w:t>Ναι</w:t>
      </w: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061B" id="Rectangle 12" o:spid="_x0000_s1026" style="position:absolute;margin-left:74.25pt;margin-top:3pt;width:38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proofErr w:type="spellStart"/>
      <w:r>
        <w:t>Οχι</w:t>
      </w:r>
      <w:proofErr w:type="spellEnd"/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numPr>
          <w:ilvl w:val="0"/>
          <w:numId w:val="1"/>
        </w:numPr>
        <w:tabs>
          <w:tab w:val="left" w:pos="1800"/>
        </w:tabs>
      </w:pPr>
      <w:r>
        <w:t>Η εργασία έχει γίνει δεκτή από Επιτροπή Αξιολόγησης του Συνεδρίου;</w:t>
      </w:r>
    </w:p>
    <w:p w:rsidR="00AB244E" w:rsidRDefault="00AB244E" w:rsidP="00AB244E">
      <w:pPr>
        <w:pStyle w:val="ListParagraph"/>
        <w:tabs>
          <w:tab w:val="left" w:pos="18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6D45" id="Rectangle 11" o:spid="_x0000_s1026" style="position:absolute;margin-left:74.25pt;margin-top:3pt;width:3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>
        <w:t>Ναι</w:t>
      </w: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5D36" id="Rectangle 10" o:spid="_x0000_s1026" style="position:absolute;margin-left:74.25pt;margin-top:3pt;width:38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>
        <w:t>Όχι</w:t>
      </w: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numPr>
          <w:ilvl w:val="0"/>
          <w:numId w:val="1"/>
        </w:numPr>
        <w:tabs>
          <w:tab w:val="left" w:pos="1800"/>
        </w:tabs>
      </w:pPr>
      <w:r>
        <w:t>Εάν όχι, πρόκειται για προσκεκλημένο ομιλητή ο οποίος αναφέρεται στο πρόγραμμα του Συνεδρίου ;</w:t>
      </w:r>
    </w:p>
    <w:p w:rsidR="00AB244E" w:rsidRDefault="00AB244E" w:rsidP="00AB244E">
      <w:pPr>
        <w:pStyle w:val="ListParagraph"/>
        <w:tabs>
          <w:tab w:val="left" w:pos="18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C060" id="Rectangle 9" o:spid="_x0000_s1026" style="position:absolute;margin-left:74.25pt;margin-top:3pt;width:38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>
        <w:t>Ναι</w:t>
      </w: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52F1" id="Rectangle 8" o:spid="_x0000_s1026" style="position:absolute;margin-left:74.25pt;margin-top:3pt;width:38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>
        <w:t>Άλλο</w:t>
      </w: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  <w:r>
        <w:t>Παρατηρήσεις:</w:t>
      </w: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pPr>
        <w:pStyle w:val="ListParagraph"/>
        <w:tabs>
          <w:tab w:val="left" w:pos="1800"/>
        </w:tabs>
      </w:pPr>
    </w:p>
    <w:p w:rsidR="00AB244E" w:rsidRDefault="00AB244E" w:rsidP="00AB244E">
      <w:r>
        <w:t>Απόφαση  Κοσμητείας (συμπληρώνεται από τον Κοσμήτορα)</w:t>
      </w:r>
    </w:p>
    <w:p w:rsidR="00AB244E" w:rsidRDefault="00AB244E" w:rsidP="00AB244E">
      <w:pPr>
        <w:tabs>
          <w:tab w:val="left" w:pos="3255"/>
          <w:tab w:val="right" w:pos="8306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857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6E83" id="Rectangle 3" o:spid="_x0000_s1026" style="position:absolute;margin-left:5.25pt;margin-top:.9pt;width:3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" fillcolor="window" strokecolor="#f79646" strokeweight="2pt">
                <v:path arrowok="t"/>
              </v:rect>
            </w:pict>
          </mc:Fallback>
        </mc:AlternateContent>
      </w:r>
      <w:r>
        <w:t xml:space="preserve">                    Μπορεί να χρηματοδοτηθεί</w:t>
      </w:r>
      <w:r>
        <w:tab/>
      </w:r>
    </w:p>
    <w:p w:rsidR="00AB244E" w:rsidRDefault="00AB244E" w:rsidP="00AB244E">
      <w:pPr>
        <w:tabs>
          <w:tab w:val="left" w:pos="2205"/>
          <w:tab w:val="left" w:pos="3255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4857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9CB9" id="Rectangle 4" o:spid="_x0000_s1026" style="position:absolute;margin-left:5.25pt;margin-top:.2pt;width:3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" fillcolor="window" strokecolor="#f79646" strokeweight="2pt">
                <v:path arrowok="t"/>
              </v:rect>
            </w:pict>
          </mc:Fallback>
        </mc:AlternateContent>
      </w:r>
      <w:r>
        <w:t xml:space="preserve">                    Δεν πληροί τις απαιτούμενες προϋποθέσεις </w:t>
      </w:r>
    </w:p>
    <w:p w:rsidR="00AB244E" w:rsidRDefault="00AB244E" w:rsidP="00AB244E">
      <w:pPr>
        <w:tabs>
          <w:tab w:val="left" w:pos="660"/>
        </w:tabs>
        <w:spacing w:line="240" w:lineRule="auto"/>
      </w:pPr>
    </w:p>
    <w:p w:rsidR="00AB244E" w:rsidRDefault="00AB244E" w:rsidP="00AB244E">
      <w:pPr>
        <w:tabs>
          <w:tab w:val="left" w:pos="660"/>
        </w:tabs>
        <w:spacing w:line="240" w:lineRule="auto"/>
        <w:jc w:val="center"/>
      </w:pPr>
      <w:r>
        <w:t>Ο Κοσμήτορας</w:t>
      </w:r>
    </w:p>
    <w:p w:rsidR="00AB244E" w:rsidRDefault="00AB244E" w:rsidP="00AB244E">
      <w:pPr>
        <w:tabs>
          <w:tab w:val="left" w:pos="660"/>
        </w:tabs>
        <w:spacing w:line="240" w:lineRule="auto"/>
        <w:jc w:val="center"/>
      </w:pPr>
      <w:r>
        <w:t>Καθηγητής/</w:t>
      </w:r>
      <w:proofErr w:type="spellStart"/>
      <w:r>
        <w:t>τρια</w:t>
      </w:r>
      <w:proofErr w:type="spellEnd"/>
    </w:p>
    <w:p w:rsidR="00AB244E" w:rsidRDefault="00AB244E" w:rsidP="00AB244E">
      <w:pPr>
        <w:tabs>
          <w:tab w:val="left" w:pos="660"/>
        </w:tabs>
        <w:spacing w:line="240" w:lineRule="auto"/>
        <w:jc w:val="center"/>
      </w:pPr>
      <w:r>
        <w:t>………………………………….</w:t>
      </w:r>
    </w:p>
    <w:p w:rsidR="000A59AD" w:rsidRDefault="000A59AD" w:rsidP="00AB244E"/>
    <w:sectPr w:rsidR="000A59AD" w:rsidSect="00AB244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80EF5"/>
    <w:multiLevelType w:val="hybridMultilevel"/>
    <w:tmpl w:val="BA608F76"/>
    <w:lvl w:ilvl="0" w:tplc="0408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E"/>
    <w:rsid w:val="000A59AD"/>
    <w:rsid w:val="00612A85"/>
    <w:rsid w:val="00AB244E"/>
    <w:rsid w:val="00D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C61F-A8F3-42F0-A14D-D0AE5C8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cvoudouris@outlook.com</dc:creator>
  <cp:keywords/>
  <dc:description/>
  <cp:lastModifiedBy>cvoudouris@outlook.com</cp:lastModifiedBy>
  <cp:revision>2</cp:revision>
  <dcterms:created xsi:type="dcterms:W3CDTF">2022-10-13T01:44:00Z</dcterms:created>
  <dcterms:modified xsi:type="dcterms:W3CDTF">2022-11-05T02:00:00Z</dcterms:modified>
</cp:coreProperties>
</file>